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7E" w:rsidRDefault="00C2397E" w:rsidP="00C2397E">
      <w:pPr>
        <w:jc w:val="center"/>
        <w:rPr>
          <w:b/>
          <w:sz w:val="40"/>
          <w:szCs w:val="40"/>
        </w:rPr>
      </w:pPr>
      <w:r>
        <w:rPr>
          <w:b/>
          <w:sz w:val="40"/>
          <w:szCs w:val="40"/>
        </w:rPr>
        <w:t>OTTRINGHAM PARISH COUNCIL</w:t>
      </w:r>
    </w:p>
    <w:p w:rsidR="00C2397E" w:rsidRDefault="00C2397E" w:rsidP="00C2397E"/>
    <w:p w:rsidR="00C2397E" w:rsidRDefault="00C2397E" w:rsidP="00C2397E">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C2397E" w:rsidRDefault="00C2397E" w:rsidP="00C2397E">
      <w:pPr>
        <w:ind w:left="720" w:firstLine="720"/>
      </w:pPr>
      <w:r>
        <w:t>Saxby Cottage</w:t>
      </w:r>
      <w:r>
        <w:tab/>
      </w:r>
      <w:r>
        <w:tab/>
      </w:r>
      <w:r>
        <w:tab/>
      </w:r>
      <w:r>
        <w:tab/>
      </w:r>
      <w:r>
        <w:tab/>
        <w:t xml:space="preserve">             </w:t>
      </w:r>
      <w:proofErr w:type="spellStart"/>
      <w:r>
        <w:t>Manesty</w:t>
      </w:r>
      <w:proofErr w:type="spellEnd"/>
    </w:p>
    <w:p w:rsidR="00C2397E" w:rsidRDefault="00C2397E" w:rsidP="00C2397E">
      <w:r>
        <w:t xml:space="preserve">                         </w:t>
      </w:r>
      <w:proofErr w:type="spellStart"/>
      <w:r>
        <w:t>Keyingham</w:t>
      </w:r>
      <w:proofErr w:type="spellEnd"/>
      <w:r>
        <w:t xml:space="preserve"> Road</w:t>
      </w:r>
      <w:r>
        <w:tab/>
      </w:r>
      <w:r>
        <w:tab/>
      </w:r>
      <w:r>
        <w:tab/>
      </w:r>
      <w:r>
        <w:tab/>
      </w:r>
      <w:r>
        <w:tab/>
        <w:t>6 South Park</w:t>
      </w:r>
      <w:r>
        <w:tab/>
      </w:r>
    </w:p>
    <w:p w:rsidR="00C2397E" w:rsidRDefault="00C2397E" w:rsidP="00C2397E">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C2397E" w:rsidRDefault="00C2397E" w:rsidP="00C2397E">
      <w:pPr>
        <w:jc w:val="center"/>
      </w:pPr>
      <w:r>
        <w:t xml:space="preserve"> HU12 0AL</w:t>
      </w:r>
      <w:r>
        <w:tab/>
      </w:r>
      <w:r>
        <w:tab/>
      </w:r>
      <w:r>
        <w:tab/>
      </w:r>
      <w:r>
        <w:tab/>
      </w:r>
      <w:r>
        <w:tab/>
      </w:r>
      <w:r>
        <w:tab/>
        <w:t>HU12 0HG</w:t>
      </w:r>
    </w:p>
    <w:p w:rsidR="00C2397E" w:rsidRDefault="00C2397E" w:rsidP="00C2397E">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C2397E" w:rsidRDefault="00C2397E" w:rsidP="00C2397E">
      <w:pPr>
        <w:ind w:left="720"/>
        <w:jc w:val="center"/>
        <w:rPr>
          <w:rFonts w:ascii="Tahoma" w:hAnsi="Tahoma" w:cs="Tahoma"/>
          <w:b/>
          <w:sz w:val="28"/>
          <w:szCs w:val="28"/>
        </w:rPr>
      </w:pPr>
    </w:p>
    <w:p w:rsidR="00C2397E" w:rsidRDefault="00C2397E" w:rsidP="00C2397E">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C2397E" w:rsidRDefault="00C2397E" w:rsidP="00C2397E">
      <w:pPr>
        <w:jc w:val="center"/>
        <w:rPr>
          <w:rFonts w:ascii="Tahoma" w:hAnsi="Tahoma" w:cs="Tahoma"/>
          <w:b/>
          <w:sz w:val="28"/>
          <w:szCs w:val="28"/>
        </w:rPr>
      </w:pPr>
      <w:r>
        <w:rPr>
          <w:rFonts w:ascii="Tahoma" w:hAnsi="Tahoma" w:cs="Tahoma"/>
          <w:b/>
          <w:sz w:val="28"/>
          <w:szCs w:val="28"/>
        </w:rPr>
        <w:t xml:space="preserve">OTTRINGHAM ON </w:t>
      </w:r>
    </w:p>
    <w:p w:rsidR="00C2397E" w:rsidRDefault="00C2397E" w:rsidP="00C2397E">
      <w:pPr>
        <w:jc w:val="center"/>
        <w:rPr>
          <w:rFonts w:ascii="Tahoma" w:hAnsi="Tahoma" w:cs="Tahoma"/>
          <w:b/>
          <w:sz w:val="28"/>
          <w:szCs w:val="28"/>
        </w:rPr>
      </w:pPr>
      <w:r>
        <w:rPr>
          <w:rFonts w:ascii="Tahoma" w:hAnsi="Tahoma" w:cs="Tahoma"/>
          <w:b/>
          <w:sz w:val="28"/>
          <w:szCs w:val="28"/>
        </w:rPr>
        <w:t>TUESDAY 13</w:t>
      </w:r>
      <w:r w:rsidRPr="00D07681">
        <w:rPr>
          <w:rFonts w:ascii="Tahoma" w:hAnsi="Tahoma" w:cs="Tahoma"/>
          <w:b/>
          <w:sz w:val="28"/>
          <w:szCs w:val="28"/>
          <w:vertAlign w:val="superscript"/>
        </w:rPr>
        <w:t>TH</w:t>
      </w:r>
      <w:r>
        <w:rPr>
          <w:rFonts w:ascii="Tahoma" w:hAnsi="Tahoma" w:cs="Tahoma"/>
          <w:b/>
          <w:sz w:val="28"/>
          <w:szCs w:val="28"/>
        </w:rPr>
        <w:t xml:space="preserve"> DECEMBER 2022</w:t>
      </w:r>
    </w:p>
    <w:p w:rsidR="00C2397E" w:rsidRDefault="00C2397E" w:rsidP="00C2397E">
      <w:pPr>
        <w:rPr>
          <w:rFonts w:ascii="Tahoma" w:hAnsi="Tahoma" w:cs="Tahoma"/>
          <w:b/>
          <w:sz w:val="28"/>
          <w:szCs w:val="28"/>
        </w:rPr>
      </w:pPr>
    </w:p>
    <w:p w:rsidR="00C2397E" w:rsidRDefault="00C2397E" w:rsidP="00C2397E">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C2397E" w:rsidRDefault="00C2397E" w:rsidP="00C2397E">
      <w:pPr>
        <w:ind w:left="720" w:firstLine="720"/>
        <w:rPr>
          <w:rFonts w:ascii="Tahoma" w:hAnsi="Tahoma" w:cs="Tahoma"/>
          <w:sz w:val="28"/>
          <w:szCs w:val="28"/>
        </w:rPr>
      </w:pPr>
      <w:r>
        <w:rPr>
          <w:rFonts w:ascii="Tahoma" w:hAnsi="Tahoma" w:cs="Tahoma"/>
          <w:sz w:val="28"/>
          <w:szCs w:val="28"/>
        </w:rPr>
        <w:t xml:space="preserve">S Shaw, L Richardson, T </w:t>
      </w:r>
      <w:proofErr w:type="spellStart"/>
      <w:r>
        <w:rPr>
          <w:rFonts w:ascii="Tahoma" w:hAnsi="Tahoma" w:cs="Tahoma"/>
          <w:sz w:val="28"/>
          <w:szCs w:val="28"/>
        </w:rPr>
        <w:t>Acklam</w:t>
      </w:r>
      <w:proofErr w:type="spellEnd"/>
      <w:r>
        <w:rPr>
          <w:rFonts w:ascii="Tahoma" w:hAnsi="Tahoma" w:cs="Tahoma"/>
          <w:sz w:val="28"/>
          <w:szCs w:val="28"/>
        </w:rPr>
        <w:t xml:space="preserve"> and E Oldfield</w:t>
      </w:r>
    </w:p>
    <w:p w:rsidR="00C2397E" w:rsidRDefault="00C2397E" w:rsidP="00C2397E">
      <w:pPr>
        <w:rPr>
          <w:rFonts w:ascii="Tahoma" w:hAnsi="Tahoma" w:cs="Tahoma"/>
          <w:b/>
          <w:sz w:val="22"/>
          <w:szCs w:val="22"/>
        </w:rPr>
      </w:pPr>
    </w:p>
    <w:p w:rsidR="00C2397E" w:rsidRDefault="00C2397E" w:rsidP="00C2397E">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p>
    <w:p w:rsidR="00C2397E" w:rsidRPr="00C2397E" w:rsidRDefault="00C2397E" w:rsidP="00C2397E">
      <w:pPr>
        <w:rPr>
          <w:rFonts w:ascii="Tahoma" w:hAnsi="Tahoma" w:cs="Tahoma"/>
          <w:sz w:val="22"/>
          <w:szCs w:val="22"/>
        </w:rPr>
      </w:pPr>
      <w:r w:rsidRPr="00C2397E">
        <w:rPr>
          <w:rFonts w:ascii="Tahoma" w:hAnsi="Tahoma" w:cs="Tahoma"/>
          <w:sz w:val="22"/>
          <w:szCs w:val="22"/>
        </w:rPr>
        <w:tab/>
        <w:t>There were no matters raised for discussion</w:t>
      </w:r>
    </w:p>
    <w:p w:rsidR="00C2397E" w:rsidRDefault="00C2397E" w:rsidP="00C2397E">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rsidR="00C2397E" w:rsidRPr="00C2397E" w:rsidRDefault="00C2397E" w:rsidP="00C2397E">
      <w:pPr>
        <w:rPr>
          <w:rFonts w:ascii="Tahoma" w:hAnsi="Tahoma" w:cs="Tahoma"/>
          <w:sz w:val="22"/>
          <w:szCs w:val="22"/>
        </w:rPr>
      </w:pPr>
      <w:r w:rsidRPr="00C2397E">
        <w:rPr>
          <w:rFonts w:ascii="Tahoma" w:hAnsi="Tahoma" w:cs="Tahoma"/>
          <w:sz w:val="22"/>
          <w:szCs w:val="22"/>
        </w:rPr>
        <w:tab/>
        <w:t>There were no apologies</w:t>
      </w:r>
    </w:p>
    <w:p w:rsidR="00C2397E" w:rsidRPr="0069208A" w:rsidRDefault="00C2397E" w:rsidP="00C2397E">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rsidR="00C2397E" w:rsidRDefault="00C2397E" w:rsidP="00C2397E">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record declarations of interest by any member of the council in respect of the agenda items listed below.  Members declaring interests should identify the agenda item and type of interest being declared</w:t>
      </w:r>
    </w:p>
    <w:p w:rsidR="00C2397E" w:rsidRPr="00C2397E" w:rsidRDefault="00C2397E" w:rsidP="00C2397E">
      <w:pPr>
        <w:ind w:left="1440" w:hanging="720"/>
        <w:rPr>
          <w:rFonts w:ascii="Tahoma" w:hAnsi="Tahoma" w:cs="Tahoma"/>
          <w:sz w:val="20"/>
          <w:szCs w:val="20"/>
        </w:rPr>
      </w:pPr>
      <w:r w:rsidRPr="00C2397E">
        <w:rPr>
          <w:rFonts w:ascii="Tahoma" w:hAnsi="Tahoma" w:cs="Tahoma"/>
          <w:i/>
          <w:sz w:val="20"/>
          <w:szCs w:val="20"/>
        </w:rPr>
        <w:t>(</w:t>
      </w:r>
      <w:proofErr w:type="spellStart"/>
      <w:r w:rsidRPr="00C2397E">
        <w:rPr>
          <w:rFonts w:ascii="Tahoma" w:hAnsi="Tahoma" w:cs="Tahoma"/>
          <w:i/>
          <w:sz w:val="20"/>
          <w:szCs w:val="20"/>
        </w:rPr>
        <w:t>Cllr</w:t>
      </w:r>
      <w:proofErr w:type="spellEnd"/>
      <w:r w:rsidRPr="00C2397E">
        <w:rPr>
          <w:rFonts w:ascii="Tahoma" w:hAnsi="Tahoma" w:cs="Tahoma"/>
          <w:i/>
          <w:sz w:val="20"/>
          <w:szCs w:val="20"/>
        </w:rPr>
        <w:t xml:space="preserve"> J </w:t>
      </w:r>
      <w:proofErr w:type="spellStart"/>
      <w:r w:rsidRPr="00C2397E">
        <w:rPr>
          <w:rFonts w:ascii="Tahoma" w:hAnsi="Tahoma" w:cs="Tahoma"/>
          <w:i/>
          <w:sz w:val="20"/>
          <w:szCs w:val="20"/>
        </w:rPr>
        <w:t>Billaney</w:t>
      </w:r>
      <w:proofErr w:type="spellEnd"/>
      <w:r w:rsidRPr="00C2397E">
        <w:rPr>
          <w:rFonts w:ascii="Tahoma" w:hAnsi="Tahoma" w:cs="Tahoma"/>
          <w:i/>
          <w:sz w:val="20"/>
          <w:szCs w:val="20"/>
        </w:rPr>
        <w:t xml:space="preserve"> declared a personal interest in item 12) iii) as she is an allotment holder)</w:t>
      </w:r>
    </w:p>
    <w:p w:rsidR="00C2397E" w:rsidRPr="003F105C" w:rsidRDefault="00C2397E" w:rsidP="00C2397E">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note dispensations given to any member of the council in respect of the agenda items listed below</w:t>
      </w:r>
      <w:r>
        <w:rPr>
          <w:rFonts w:ascii="Tahoma" w:hAnsi="Tahoma" w:cs="Tahoma"/>
          <w:sz w:val="22"/>
          <w:szCs w:val="22"/>
        </w:rPr>
        <w:t xml:space="preserve"> – there were no dispensations to note</w:t>
      </w:r>
    </w:p>
    <w:p w:rsidR="00C2397E" w:rsidRDefault="00C2397E" w:rsidP="00C2397E">
      <w:pPr>
        <w:ind w:left="720" w:hanging="720"/>
        <w:rPr>
          <w:rFonts w:ascii="Tahoma" w:hAnsi="Tahoma" w:cs="Tahoma"/>
          <w:b/>
          <w:sz w:val="22"/>
          <w:szCs w:val="22"/>
        </w:rPr>
      </w:pPr>
      <w:r>
        <w:rPr>
          <w:rFonts w:ascii="Tahoma" w:hAnsi="Tahoma" w:cs="Tahoma"/>
          <w:b/>
          <w:sz w:val="22"/>
          <w:szCs w:val="22"/>
        </w:rPr>
        <w:t>4.</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8</w:t>
      </w:r>
      <w:r w:rsidRPr="0069208A">
        <w:rPr>
          <w:rFonts w:ascii="Tahoma" w:hAnsi="Tahoma" w:cs="Tahoma"/>
          <w:b/>
          <w:sz w:val="22"/>
          <w:szCs w:val="22"/>
          <w:vertAlign w:val="superscript"/>
        </w:rPr>
        <w:t xml:space="preserve">th </w:t>
      </w:r>
      <w:r>
        <w:rPr>
          <w:rFonts w:ascii="Tahoma" w:hAnsi="Tahoma" w:cs="Tahoma"/>
          <w:b/>
          <w:sz w:val="22"/>
          <w:szCs w:val="22"/>
        </w:rPr>
        <w:t>November</w:t>
      </w:r>
      <w:r w:rsidRPr="0069208A">
        <w:rPr>
          <w:rFonts w:ascii="Tahoma" w:hAnsi="Tahoma" w:cs="Tahoma"/>
          <w:b/>
          <w:sz w:val="22"/>
          <w:szCs w:val="22"/>
        </w:rPr>
        <w:t xml:space="preserve"> 2022</w:t>
      </w:r>
    </w:p>
    <w:p w:rsidR="00C2397E" w:rsidRPr="00C2397E" w:rsidRDefault="00C2397E" w:rsidP="00C2397E">
      <w:pPr>
        <w:ind w:left="720" w:hanging="720"/>
        <w:rPr>
          <w:rFonts w:ascii="Tahoma" w:hAnsi="Tahoma" w:cs="Tahoma"/>
          <w:sz w:val="22"/>
          <w:szCs w:val="22"/>
        </w:rPr>
      </w:pPr>
      <w:r w:rsidRPr="00C2397E">
        <w:rPr>
          <w:rFonts w:ascii="Tahoma" w:hAnsi="Tahoma" w:cs="Tahoma"/>
          <w:sz w:val="22"/>
          <w:szCs w:val="22"/>
        </w:rPr>
        <w:tab/>
        <w:t>The Minutes of a meeting held on 8</w:t>
      </w:r>
      <w:r w:rsidRPr="00C2397E">
        <w:rPr>
          <w:rFonts w:ascii="Tahoma" w:hAnsi="Tahoma" w:cs="Tahoma"/>
          <w:sz w:val="22"/>
          <w:szCs w:val="22"/>
          <w:vertAlign w:val="superscript"/>
        </w:rPr>
        <w:t>th</w:t>
      </w:r>
      <w:r w:rsidRPr="00C2397E">
        <w:rPr>
          <w:rFonts w:ascii="Tahoma" w:hAnsi="Tahoma" w:cs="Tahoma"/>
          <w:sz w:val="22"/>
          <w:szCs w:val="22"/>
        </w:rPr>
        <w:t xml:space="preserve"> November were approved as a correct record of proceedings thereat</w:t>
      </w:r>
    </w:p>
    <w:p w:rsidR="00C2397E" w:rsidRDefault="00C2397E" w:rsidP="00C2397E">
      <w:pPr>
        <w:ind w:left="720" w:hanging="720"/>
        <w:rPr>
          <w:rFonts w:ascii="Tahoma" w:hAnsi="Tahoma" w:cs="Tahoma"/>
          <w:b/>
          <w:sz w:val="22"/>
          <w:szCs w:val="22"/>
        </w:rPr>
      </w:pPr>
      <w:r>
        <w:rPr>
          <w:rFonts w:ascii="Tahoma" w:hAnsi="Tahoma" w:cs="Tahoma"/>
          <w:b/>
          <w:sz w:val="22"/>
          <w:szCs w:val="22"/>
        </w:rPr>
        <w:t>5</w:t>
      </w:r>
      <w:r w:rsidRPr="0069208A">
        <w:rPr>
          <w:rFonts w:ascii="Tahoma" w:hAnsi="Tahoma" w:cs="Tahoma"/>
          <w:b/>
          <w:sz w:val="22"/>
          <w:szCs w:val="22"/>
        </w:rPr>
        <w:t>.</w:t>
      </w:r>
      <w:r w:rsidRPr="0069208A">
        <w:rPr>
          <w:rFonts w:ascii="Tahoma" w:hAnsi="Tahoma" w:cs="Tahoma"/>
          <w:b/>
          <w:sz w:val="22"/>
          <w:szCs w:val="22"/>
        </w:rPr>
        <w:tab/>
        <w:t xml:space="preserve">Matters arising from the Minutes of a meeting held on </w:t>
      </w:r>
      <w:r>
        <w:rPr>
          <w:rFonts w:ascii="Tahoma" w:hAnsi="Tahoma" w:cs="Tahoma"/>
          <w:b/>
          <w:sz w:val="22"/>
          <w:szCs w:val="22"/>
        </w:rPr>
        <w:t>8</w:t>
      </w:r>
      <w:r w:rsidRPr="0069208A">
        <w:rPr>
          <w:rFonts w:ascii="Tahoma" w:hAnsi="Tahoma" w:cs="Tahoma"/>
          <w:b/>
          <w:sz w:val="22"/>
          <w:szCs w:val="22"/>
          <w:vertAlign w:val="superscript"/>
        </w:rPr>
        <w:t>th</w:t>
      </w:r>
      <w:r w:rsidRPr="0069208A">
        <w:rPr>
          <w:rFonts w:ascii="Tahoma" w:hAnsi="Tahoma" w:cs="Tahoma"/>
          <w:b/>
          <w:sz w:val="22"/>
          <w:szCs w:val="22"/>
        </w:rPr>
        <w:t xml:space="preserve"> </w:t>
      </w:r>
      <w:r>
        <w:rPr>
          <w:rFonts w:ascii="Tahoma" w:hAnsi="Tahoma" w:cs="Tahoma"/>
          <w:b/>
          <w:sz w:val="22"/>
          <w:szCs w:val="22"/>
        </w:rPr>
        <w:t>November</w:t>
      </w:r>
      <w:r w:rsidRPr="0069208A">
        <w:rPr>
          <w:rFonts w:ascii="Tahoma" w:hAnsi="Tahoma" w:cs="Tahoma"/>
          <w:b/>
          <w:sz w:val="22"/>
          <w:szCs w:val="22"/>
        </w:rPr>
        <w:t xml:space="preserve"> 2022</w:t>
      </w:r>
    </w:p>
    <w:p w:rsidR="00C2397E" w:rsidRPr="00C2397E" w:rsidRDefault="00C2397E" w:rsidP="00C2397E">
      <w:pPr>
        <w:ind w:left="720" w:hanging="720"/>
        <w:rPr>
          <w:rFonts w:ascii="Tahoma" w:hAnsi="Tahoma" w:cs="Tahoma"/>
          <w:sz w:val="22"/>
          <w:szCs w:val="22"/>
        </w:rPr>
      </w:pPr>
      <w:r w:rsidRPr="00C2397E">
        <w:rPr>
          <w:rFonts w:ascii="Tahoma" w:hAnsi="Tahoma" w:cs="Tahoma"/>
          <w:sz w:val="22"/>
          <w:szCs w:val="22"/>
        </w:rPr>
        <w:tab/>
        <w:t>There were no matters arising</w:t>
      </w:r>
    </w:p>
    <w:p w:rsidR="00C2397E" w:rsidRDefault="00C2397E" w:rsidP="00C2397E">
      <w:pPr>
        <w:ind w:left="720" w:hanging="720"/>
        <w:rPr>
          <w:rFonts w:ascii="Tahoma" w:hAnsi="Tahoma" w:cs="Tahoma"/>
          <w:b/>
          <w:sz w:val="22"/>
          <w:szCs w:val="22"/>
        </w:rPr>
      </w:pPr>
      <w:r>
        <w:rPr>
          <w:rFonts w:ascii="Tahoma" w:hAnsi="Tahoma" w:cs="Tahoma"/>
          <w:b/>
          <w:sz w:val="22"/>
          <w:szCs w:val="22"/>
        </w:rPr>
        <w:t>6.</w:t>
      </w:r>
      <w:r>
        <w:rPr>
          <w:rFonts w:ascii="Tahoma" w:hAnsi="Tahoma" w:cs="Tahoma"/>
          <w:b/>
          <w:sz w:val="22"/>
          <w:szCs w:val="22"/>
        </w:rPr>
        <w:tab/>
        <w:t>Speeding Station Road and other areas around the village</w:t>
      </w:r>
    </w:p>
    <w:p w:rsidR="00C2397E" w:rsidRPr="00C2397E" w:rsidRDefault="00C2397E" w:rsidP="00C2397E">
      <w:pPr>
        <w:ind w:left="720" w:hanging="720"/>
        <w:rPr>
          <w:rFonts w:ascii="Tahoma" w:hAnsi="Tahoma" w:cs="Tahoma"/>
          <w:sz w:val="22"/>
          <w:szCs w:val="22"/>
        </w:rPr>
      </w:pPr>
      <w:r w:rsidRPr="00C2397E">
        <w:rPr>
          <w:rFonts w:ascii="Tahoma" w:hAnsi="Tahoma" w:cs="Tahoma"/>
          <w:sz w:val="22"/>
          <w:szCs w:val="22"/>
        </w:rPr>
        <w:tab/>
        <w:t xml:space="preserve">The clerk informed members that </w:t>
      </w:r>
      <w:proofErr w:type="spellStart"/>
      <w:r w:rsidRPr="00C2397E">
        <w:rPr>
          <w:rFonts w:ascii="Tahoma" w:hAnsi="Tahoma" w:cs="Tahoma"/>
          <w:sz w:val="22"/>
          <w:szCs w:val="22"/>
        </w:rPr>
        <w:t>Lianne</w:t>
      </w:r>
      <w:proofErr w:type="spellEnd"/>
      <w:r w:rsidRPr="00C2397E">
        <w:rPr>
          <w:rFonts w:ascii="Tahoma" w:hAnsi="Tahoma" w:cs="Tahoma"/>
          <w:sz w:val="22"/>
          <w:szCs w:val="22"/>
        </w:rPr>
        <w:t xml:space="preserve"> </w:t>
      </w:r>
      <w:proofErr w:type="spellStart"/>
      <w:r w:rsidRPr="00C2397E">
        <w:rPr>
          <w:rFonts w:ascii="Tahoma" w:hAnsi="Tahoma" w:cs="Tahoma"/>
          <w:sz w:val="22"/>
          <w:szCs w:val="22"/>
        </w:rPr>
        <w:t>Darbinson</w:t>
      </w:r>
      <w:proofErr w:type="spellEnd"/>
      <w:r w:rsidRPr="00C2397E">
        <w:rPr>
          <w:rFonts w:ascii="Tahoma" w:hAnsi="Tahoma" w:cs="Tahoma"/>
          <w:sz w:val="22"/>
          <w:szCs w:val="22"/>
        </w:rPr>
        <w:t xml:space="preserve"> (ERYC) had confirmed her attendance at the February meeting.  It was </w:t>
      </w:r>
      <w:r w:rsidRPr="00C2397E">
        <w:rPr>
          <w:rFonts w:ascii="Tahoma" w:hAnsi="Tahoma" w:cs="Tahoma"/>
          <w:b/>
          <w:sz w:val="22"/>
          <w:szCs w:val="22"/>
        </w:rPr>
        <w:t>RESOLVED</w:t>
      </w:r>
      <w:r w:rsidRPr="00C2397E">
        <w:rPr>
          <w:rFonts w:ascii="Tahoma" w:hAnsi="Tahoma" w:cs="Tahoma"/>
          <w:sz w:val="22"/>
          <w:szCs w:val="22"/>
        </w:rPr>
        <w:t xml:space="preserve"> that this</w:t>
      </w:r>
      <w:r>
        <w:rPr>
          <w:rFonts w:ascii="Tahoma" w:hAnsi="Tahoma" w:cs="Tahoma"/>
          <w:sz w:val="22"/>
          <w:szCs w:val="22"/>
        </w:rPr>
        <w:t xml:space="preserve"> </w:t>
      </w:r>
      <w:r w:rsidRPr="00C2397E">
        <w:rPr>
          <w:rFonts w:ascii="Tahoma" w:hAnsi="Tahoma" w:cs="Tahoma"/>
          <w:sz w:val="22"/>
          <w:szCs w:val="22"/>
        </w:rPr>
        <w:t>meeting be advertised to the public and the clerk pursue a response regarding hedge cutting with the ERYC Ward Member Claire Holmes</w:t>
      </w:r>
    </w:p>
    <w:p w:rsidR="00C2397E" w:rsidRDefault="00C2397E" w:rsidP="00C2397E">
      <w:pPr>
        <w:ind w:left="720" w:hanging="720"/>
        <w:rPr>
          <w:rFonts w:ascii="Tahoma" w:hAnsi="Tahoma" w:cs="Tahoma"/>
          <w:b/>
          <w:sz w:val="22"/>
          <w:szCs w:val="22"/>
        </w:rPr>
      </w:pPr>
      <w:r>
        <w:rPr>
          <w:rFonts w:ascii="Tahoma" w:hAnsi="Tahoma" w:cs="Tahoma"/>
          <w:b/>
          <w:sz w:val="22"/>
          <w:szCs w:val="22"/>
        </w:rPr>
        <w:t>7</w:t>
      </w:r>
      <w:r w:rsidRPr="0069208A">
        <w:rPr>
          <w:rFonts w:ascii="Tahoma" w:hAnsi="Tahoma" w:cs="Tahoma"/>
          <w:b/>
          <w:sz w:val="22"/>
          <w:szCs w:val="22"/>
        </w:rPr>
        <w:t>.</w:t>
      </w:r>
      <w:r w:rsidRPr="0069208A">
        <w:rPr>
          <w:rFonts w:ascii="Tahoma" w:hAnsi="Tahoma" w:cs="Tahoma"/>
          <w:b/>
          <w:sz w:val="22"/>
          <w:szCs w:val="22"/>
        </w:rPr>
        <w:tab/>
        <w:t>Accounts</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roofErr w:type="spellStart"/>
      <w:r>
        <w:rPr>
          <w:rFonts w:ascii="Tahoma" w:hAnsi="Tahoma" w:cs="Tahoma"/>
          <w:b/>
          <w:sz w:val="22"/>
          <w:szCs w:val="22"/>
        </w:rPr>
        <w:t>i</w:t>
      </w:r>
      <w:proofErr w:type="spellEnd"/>
      <w:r>
        <w:rPr>
          <w:rFonts w:ascii="Tahoma" w:hAnsi="Tahoma" w:cs="Tahoma"/>
          <w:b/>
          <w:sz w:val="22"/>
          <w:szCs w:val="22"/>
        </w:rPr>
        <w:t>)</w:t>
      </w:r>
      <w:r w:rsidRPr="0069208A">
        <w:rPr>
          <w:rFonts w:ascii="Tahoma" w:hAnsi="Tahoma" w:cs="Tahoma"/>
          <w:b/>
          <w:sz w:val="22"/>
          <w:szCs w:val="22"/>
        </w:rPr>
        <w:t xml:space="preserve"> </w:t>
      </w:r>
      <w:r>
        <w:rPr>
          <w:rFonts w:ascii="Tahoma" w:hAnsi="Tahoma" w:cs="Tahoma"/>
          <w:b/>
          <w:sz w:val="22"/>
          <w:szCs w:val="22"/>
        </w:rPr>
        <w:tab/>
      </w:r>
      <w:r w:rsidRPr="00484B5E">
        <w:rPr>
          <w:rFonts w:ascii="Tahoma" w:hAnsi="Tahoma" w:cs="Tahoma"/>
          <w:b/>
          <w:sz w:val="22"/>
          <w:szCs w:val="22"/>
        </w:rPr>
        <w:t xml:space="preserve">for payment </w:t>
      </w:r>
      <w:r>
        <w:rPr>
          <w:rFonts w:ascii="Tahoma" w:hAnsi="Tahoma" w:cs="Tahoma"/>
          <w:b/>
          <w:sz w:val="22"/>
          <w:szCs w:val="22"/>
        </w:rPr>
        <w:t>December</w:t>
      </w:r>
      <w:r w:rsidRPr="00484B5E">
        <w:rPr>
          <w:rFonts w:ascii="Tahoma" w:hAnsi="Tahoma" w:cs="Tahoma"/>
          <w:b/>
          <w:sz w:val="22"/>
          <w:szCs w:val="22"/>
        </w:rPr>
        <w:t xml:space="preserve"> 2022</w:t>
      </w:r>
      <w:r w:rsidRPr="0069208A">
        <w:rPr>
          <w:rFonts w:ascii="Tahoma" w:hAnsi="Tahoma" w:cs="Tahoma"/>
          <w:b/>
          <w:sz w:val="22"/>
          <w:szCs w:val="22"/>
        </w:rPr>
        <w:t xml:space="preserve"> </w:t>
      </w:r>
      <w:r>
        <w:rPr>
          <w:rFonts w:ascii="Tahoma" w:hAnsi="Tahoma" w:cs="Tahoma"/>
          <w:b/>
          <w:sz w:val="22"/>
          <w:szCs w:val="22"/>
        </w:rPr>
        <w:t>– it was RESOL</w:t>
      </w:r>
      <w:r w:rsidR="00CF737E">
        <w:rPr>
          <w:rFonts w:ascii="Tahoma" w:hAnsi="Tahoma" w:cs="Tahoma"/>
          <w:b/>
          <w:sz w:val="22"/>
          <w:szCs w:val="22"/>
        </w:rPr>
        <w:t>V</w:t>
      </w:r>
      <w:r>
        <w:rPr>
          <w:rFonts w:ascii="Tahoma" w:hAnsi="Tahoma" w:cs="Tahoma"/>
          <w:b/>
          <w:sz w:val="22"/>
          <w:szCs w:val="22"/>
        </w:rPr>
        <w:t>ED that the following accounts be noted for payment for the month of December:-</w:t>
      </w:r>
    </w:p>
    <w:p w:rsidR="00C2397E" w:rsidRPr="00C2397E" w:rsidRDefault="00C2397E" w:rsidP="00C2397E">
      <w:pPr>
        <w:ind w:left="720" w:hanging="720"/>
        <w:rPr>
          <w:rFonts w:ascii="Tahoma" w:hAnsi="Tahoma" w:cs="Tahoma"/>
          <w:sz w:val="22"/>
          <w:szCs w:val="22"/>
        </w:rPr>
      </w:pPr>
      <w:r w:rsidRPr="00C2397E">
        <w:rPr>
          <w:rFonts w:ascii="Tahoma" w:hAnsi="Tahoma" w:cs="Tahoma"/>
          <w:sz w:val="22"/>
          <w:szCs w:val="22"/>
        </w:rPr>
        <w:tab/>
        <w:t>Salaries</w:t>
      </w:r>
    </w:p>
    <w:p w:rsidR="00C2397E" w:rsidRPr="00C2397E" w:rsidRDefault="00C2397E" w:rsidP="00C2397E">
      <w:pPr>
        <w:ind w:left="720" w:hanging="720"/>
        <w:rPr>
          <w:rFonts w:ascii="Tahoma" w:hAnsi="Tahoma" w:cs="Tahoma"/>
          <w:sz w:val="22"/>
          <w:szCs w:val="22"/>
        </w:rPr>
      </w:pPr>
      <w:r w:rsidRPr="00C2397E">
        <w:rPr>
          <w:rFonts w:ascii="Tahoma" w:hAnsi="Tahoma" w:cs="Tahoma"/>
          <w:sz w:val="22"/>
          <w:szCs w:val="22"/>
        </w:rPr>
        <w:tab/>
        <w:t>J Cole – amenity/bus shelter clean - £104.64</w:t>
      </w:r>
    </w:p>
    <w:p w:rsidR="00C2397E" w:rsidRPr="00C2397E" w:rsidRDefault="00C2397E" w:rsidP="00C2397E">
      <w:pPr>
        <w:ind w:left="720" w:hanging="720"/>
        <w:rPr>
          <w:rFonts w:ascii="Tahoma" w:hAnsi="Tahoma" w:cs="Tahoma"/>
          <w:sz w:val="22"/>
          <w:szCs w:val="22"/>
        </w:rPr>
      </w:pPr>
      <w:r w:rsidRPr="00C2397E">
        <w:rPr>
          <w:rFonts w:ascii="Tahoma" w:hAnsi="Tahoma" w:cs="Tahoma"/>
          <w:sz w:val="22"/>
          <w:szCs w:val="22"/>
        </w:rPr>
        <w:tab/>
        <w:t>Phoenix Print – Beacon printing - £94.00</w:t>
      </w:r>
    </w:p>
    <w:p w:rsidR="00C2397E" w:rsidRPr="00C2397E" w:rsidRDefault="00C2397E" w:rsidP="00C2397E">
      <w:pPr>
        <w:ind w:left="720" w:hanging="720"/>
        <w:rPr>
          <w:rFonts w:ascii="Tahoma" w:hAnsi="Tahoma" w:cs="Tahoma"/>
          <w:sz w:val="22"/>
          <w:szCs w:val="22"/>
        </w:rPr>
      </w:pPr>
      <w:r w:rsidRPr="00C2397E">
        <w:rPr>
          <w:rFonts w:ascii="Tahoma" w:hAnsi="Tahoma" w:cs="Tahoma"/>
          <w:sz w:val="22"/>
          <w:szCs w:val="22"/>
        </w:rPr>
        <w:tab/>
        <w:t>C Hoe – Christmas trees - £195.00</w:t>
      </w:r>
    </w:p>
    <w:p w:rsidR="00C2397E" w:rsidRDefault="00C2397E" w:rsidP="00C2397E">
      <w:pPr>
        <w:ind w:left="720" w:hanging="720"/>
        <w:rPr>
          <w:rFonts w:ascii="Tahoma" w:hAnsi="Tahoma" w:cs="Tahoma"/>
          <w:sz w:val="22"/>
          <w:szCs w:val="22"/>
        </w:rPr>
      </w:pPr>
      <w:r w:rsidRPr="00C2397E">
        <w:rPr>
          <w:rFonts w:ascii="Tahoma" w:hAnsi="Tahoma" w:cs="Tahoma"/>
          <w:sz w:val="22"/>
          <w:szCs w:val="22"/>
        </w:rPr>
        <w:tab/>
        <w:t>Yorkshire Water – allotment supply - £39.72</w:t>
      </w:r>
    </w:p>
    <w:p w:rsidR="00C2397E" w:rsidRPr="00C2397E" w:rsidRDefault="00C2397E" w:rsidP="00C2397E">
      <w:pPr>
        <w:ind w:left="720" w:hanging="720"/>
        <w:rPr>
          <w:rFonts w:ascii="Tahoma" w:hAnsi="Tahoma" w:cs="Tahoma"/>
          <w:sz w:val="22"/>
          <w:szCs w:val="22"/>
        </w:rPr>
      </w:pPr>
      <w:r>
        <w:rPr>
          <w:rFonts w:ascii="Tahoma" w:hAnsi="Tahoma" w:cs="Tahoma"/>
          <w:sz w:val="22"/>
          <w:szCs w:val="22"/>
        </w:rPr>
        <w:tab/>
        <w:t xml:space="preserve">It was further </w:t>
      </w:r>
      <w:r w:rsidRPr="00C2397E">
        <w:rPr>
          <w:rFonts w:ascii="Tahoma" w:hAnsi="Tahoma" w:cs="Tahoma"/>
          <w:b/>
          <w:sz w:val="22"/>
          <w:szCs w:val="22"/>
        </w:rPr>
        <w:t>RESOLVED</w:t>
      </w:r>
      <w:r>
        <w:rPr>
          <w:rFonts w:ascii="Tahoma" w:hAnsi="Tahoma" w:cs="Tahoma"/>
          <w:sz w:val="22"/>
          <w:szCs w:val="22"/>
        </w:rPr>
        <w:t xml:space="preserve"> that thanks be recorded to </w:t>
      </w:r>
      <w:proofErr w:type="spellStart"/>
      <w:r>
        <w:rPr>
          <w:rFonts w:ascii="Tahoma" w:hAnsi="Tahoma" w:cs="Tahoma"/>
          <w:sz w:val="22"/>
          <w:szCs w:val="22"/>
        </w:rPr>
        <w:t>Mr</w:t>
      </w:r>
      <w:proofErr w:type="spellEnd"/>
      <w:r>
        <w:rPr>
          <w:rFonts w:ascii="Tahoma" w:hAnsi="Tahoma" w:cs="Tahoma"/>
          <w:sz w:val="22"/>
          <w:szCs w:val="22"/>
        </w:rPr>
        <w:t xml:space="preserve"> C Hoe for his procurement of Christmas trees</w:t>
      </w:r>
    </w:p>
    <w:p w:rsidR="00C2397E" w:rsidRPr="00C2397E" w:rsidRDefault="00C2397E" w:rsidP="00C2397E">
      <w:pPr>
        <w:ind w:left="720" w:hanging="720"/>
        <w:rPr>
          <w:rFonts w:ascii="Tahoma" w:hAnsi="Tahoma" w:cs="Tahoma"/>
          <w:sz w:val="22"/>
          <w:szCs w:val="22"/>
        </w:rPr>
      </w:pPr>
      <w:r>
        <w:rPr>
          <w:rFonts w:ascii="Tahoma" w:hAnsi="Tahoma" w:cs="Tahoma"/>
          <w:b/>
          <w:sz w:val="22"/>
          <w:szCs w:val="22"/>
        </w:rPr>
        <w:lastRenderedPageBreak/>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roofErr w:type="gramStart"/>
      <w:r>
        <w:rPr>
          <w:rFonts w:ascii="Tahoma" w:hAnsi="Tahoma" w:cs="Tahoma"/>
          <w:b/>
          <w:sz w:val="22"/>
          <w:szCs w:val="22"/>
        </w:rPr>
        <w:t>ii</w:t>
      </w:r>
      <w:proofErr w:type="gramEnd"/>
      <w:r>
        <w:rPr>
          <w:rFonts w:ascii="Tahoma" w:hAnsi="Tahoma" w:cs="Tahoma"/>
          <w:b/>
          <w:sz w:val="22"/>
          <w:szCs w:val="22"/>
        </w:rPr>
        <w:t>)</w:t>
      </w:r>
      <w:r>
        <w:rPr>
          <w:rFonts w:ascii="Tahoma" w:hAnsi="Tahoma" w:cs="Tahoma"/>
          <w:b/>
          <w:sz w:val="22"/>
          <w:szCs w:val="22"/>
        </w:rPr>
        <w:tab/>
        <w:t xml:space="preserve">Budget/Precept 2023/2024 – </w:t>
      </w:r>
      <w:r w:rsidRPr="00C2397E">
        <w:rPr>
          <w:rFonts w:ascii="Tahoma" w:hAnsi="Tahoma" w:cs="Tahoma"/>
          <w:sz w:val="22"/>
          <w:szCs w:val="22"/>
        </w:rPr>
        <w:t xml:space="preserve">a draft budget having been circulated and following considerable discussion it was </w:t>
      </w:r>
      <w:r w:rsidRPr="008405B4">
        <w:rPr>
          <w:rFonts w:ascii="Tahoma" w:hAnsi="Tahoma" w:cs="Tahoma"/>
          <w:b/>
          <w:sz w:val="22"/>
          <w:szCs w:val="22"/>
        </w:rPr>
        <w:t>RESOLVED</w:t>
      </w:r>
      <w:r w:rsidRPr="00C2397E">
        <w:rPr>
          <w:rFonts w:ascii="Tahoma" w:hAnsi="Tahoma" w:cs="Tahoma"/>
          <w:sz w:val="22"/>
          <w:szCs w:val="22"/>
        </w:rPr>
        <w:t xml:space="preserve"> that the precept </w:t>
      </w:r>
      <w:r w:rsidR="008405B4">
        <w:rPr>
          <w:rFonts w:ascii="Tahoma" w:hAnsi="Tahoma" w:cs="Tahoma"/>
          <w:sz w:val="22"/>
          <w:szCs w:val="22"/>
        </w:rPr>
        <w:t xml:space="preserve">request </w:t>
      </w:r>
      <w:r w:rsidRPr="00C2397E">
        <w:rPr>
          <w:rFonts w:ascii="Tahoma" w:hAnsi="Tahoma" w:cs="Tahoma"/>
          <w:sz w:val="22"/>
          <w:szCs w:val="22"/>
        </w:rPr>
        <w:t xml:space="preserve">for 2023/2024 be £12700.00.   It was further </w:t>
      </w:r>
      <w:r w:rsidRPr="008405B4">
        <w:rPr>
          <w:rFonts w:ascii="Tahoma" w:hAnsi="Tahoma" w:cs="Tahoma"/>
          <w:b/>
          <w:sz w:val="22"/>
          <w:szCs w:val="22"/>
        </w:rPr>
        <w:t>RESOLVED</w:t>
      </w:r>
      <w:r w:rsidRPr="00C2397E">
        <w:rPr>
          <w:rFonts w:ascii="Tahoma" w:hAnsi="Tahoma" w:cs="Tahoma"/>
          <w:sz w:val="22"/>
          <w:szCs w:val="22"/>
        </w:rPr>
        <w:t xml:space="preserve"> that an item “Allotment Charges” be on the February 2023 agenda</w:t>
      </w:r>
    </w:p>
    <w:p w:rsidR="00C2397E" w:rsidRDefault="00C2397E" w:rsidP="00C2397E">
      <w:pPr>
        <w:ind w:left="720" w:hanging="720"/>
        <w:rPr>
          <w:rFonts w:ascii="Tahoma" w:hAnsi="Tahoma" w:cs="Tahoma"/>
          <w:b/>
          <w:sz w:val="22"/>
          <w:szCs w:val="22"/>
        </w:rPr>
      </w:pPr>
      <w:r>
        <w:rPr>
          <w:rFonts w:ascii="Tahoma" w:hAnsi="Tahoma" w:cs="Tahoma"/>
          <w:b/>
          <w:sz w:val="22"/>
          <w:szCs w:val="22"/>
        </w:rPr>
        <w:t>8</w:t>
      </w:r>
      <w:r w:rsidRPr="0069208A">
        <w:rPr>
          <w:rFonts w:ascii="Tahoma" w:hAnsi="Tahoma" w:cs="Tahoma"/>
          <w:b/>
          <w:sz w:val="22"/>
          <w:szCs w:val="22"/>
        </w:rPr>
        <w:t>.</w:t>
      </w:r>
      <w:r w:rsidRPr="0069208A">
        <w:rPr>
          <w:rFonts w:ascii="Tahoma" w:hAnsi="Tahoma" w:cs="Tahoma"/>
          <w:b/>
          <w:sz w:val="22"/>
          <w:szCs w:val="22"/>
        </w:rPr>
        <w:tab/>
        <w:t>Planning Matters</w:t>
      </w:r>
    </w:p>
    <w:p w:rsidR="00C2397E" w:rsidRDefault="00C2397E" w:rsidP="00C2397E">
      <w:pPr>
        <w:ind w:left="720" w:hanging="720"/>
        <w:rPr>
          <w:rFonts w:ascii="Tahoma" w:hAnsi="Tahoma" w:cs="Tahoma"/>
          <w:b/>
          <w:sz w:val="22"/>
          <w:szCs w:val="22"/>
        </w:rPr>
      </w:pPr>
      <w:r>
        <w:rPr>
          <w:rFonts w:ascii="Tahoma" w:hAnsi="Tahoma" w:cs="Tahoma"/>
          <w:b/>
          <w:sz w:val="22"/>
          <w:szCs w:val="22"/>
        </w:rPr>
        <w:tab/>
      </w:r>
      <w:r>
        <w:rPr>
          <w:rStyle w:val="casenumber"/>
          <w:rFonts w:ascii="Tahoma" w:hAnsi="Tahoma" w:cs="Tahoma"/>
          <w:color w:val="333333"/>
          <w:shd w:val="clear" w:color="auto" w:fill="FFFFFF"/>
        </w:rPr>
        <w:t>22/03868/TCA </w:t>
      </w:r>
      <w:r>
        <w:rPr>
          <w:rStyle w:val="divider1"/>
          <w:rFonts w:ascii="Tahoma" w:hAnsi="Tahoma" w:cs="Tahoma"/>
          <w:color w:val="333333"/>
          <w:shd w:val="clear" w:color="auto" w:fill="FFFFFF"/>
        </w:rPr>
        <w:t>|</w:t>
      </w:r>
      <w:r>
        <w:rPr>
          <w:rFonts w:ascii="Tahoma" w:hAnsi="Tahoma" w:cs="Tahoma"/>
          <w:color w:val="333333"/>
          <w:shd w:val="clear" w:color="auto" w:fill="FFFFFF"/>
        </w:rPr>
        <w:t> </w:t>
      </w:r>
      <w:r>
        <w:rPr>
          <w:rStyle w:val="description"/>
          <w:rFonts w:ascii="Tahoma" w:hAnsi="Tahoma" w:cs="Tahoma"/>
          <w:color w:val="333333"/>
          <w:shd w:val="clear" w:color="auto" w:fill="FFFFFF"/>
        </w:rPr>
        <w:t>OTTRINGHAM CONSERVATION AREA - Fell 1 no. Scots Pine tree as it is a poor specimen and is outgrowing its position </w:t>
      </w:r>
      <w:r>
        <w:rPr>
          <w:rStyle w:val="divider2"/>
          <w:rFonts w:ascii="Tahoma" w:hAnsi="Tahoma" w:cs="Tahoma"/>
          <w:color w:val="333333"/>
          <w:shd w:val="clear" w:color="auto" w:fill="FFFFFF"/>
        </w:rPr>
        <w:t>|</w:t>
      </w:r>
      <w:r>
        <w:rPr>
          <w:rFonts w:ascii="Tahoma" w:hAnsi="Tahoma" w:cs="Tahoma"/>
          <w:color w:val="333333"/>
          <w:shd w:val="clear" w:color="auto" w:fill="FFFFFF"/>
        </w:rPr>
        <w:t> </w:t>
      </w:r>
      <w:r>
        <w:rPr>
          <w:rStyle w:val="address"/>
          <w:rFonts w:ascii="Tahoma" w:hAnsi="Tahoma" w:cs="Tahoma"/>
          <w:color w:val="333333"/>
          <w:shd w:val="clear" w:color="auto" w:fill="FFFFFF"/>
        </w:rPr>
        <w:t xml:space="preserve">Bramble Cottage Chapel Lane </w:t>
      </w:r>
      <w:proofErr w:type="spellStart"/>
      <w:r>
        <w:rPr>
          <w:rStyle w:val="address"/>
          <w:rFonts w:ascii="Tahoma" w:hAnsi="Tahoma" w:cs="Tahoma"/>
          <w:color w:val="333333"/>
          <w:shd w:val="clear" w:color="auto" w:fill="FFFFFF"/>
        </w:rPr>
        <w:t>Ottringham</w:t>
      </w:r>
      <w:proofErr w:type="spellEnd"/>
      <w:r>
        <w:rPr>
          <w:rStyle w:val="address"/>
          <w:rFonts w:ascii="Tahoma" w:hAnsi="Tahoma" w:cs="Tahoma"/>
          <w:color w:val="333333"/>
          <w:shd w:val="clear" w:color="auto" w:fill="FFFFFF"/>
        </w:rPr>
        <w:t xml:space="preserve"> East Riding </w:t>
      </w:r>
      <w:proofErr w:type="gramStart"/>
      <w:r>
        <w:rPr>
          <w:rStyle w:val="address"/>
          <w:rFonts w:ascii="Tahoma" w:hAnsi="Tahoma" w:cs="Tahoma"/>
          <w:color w:val="333333"/>
          <w:shd w:val="clear" w:color="auto" w:fill="FFFFFF"/>
        </w:rPr>
        <w:t>Of</w:t>
      </w:r>
      <w:proofErr w:type="gramEnd"/>
      <w:r>
        <w:rPr>
          <w:rStyle w:val="address"/>
          <w:rFonts w:ascii="Tahoma" w:hAnsi="Tahoma" w:cs="Tahoma"/>
          <w:color w:val="333333"/>
          <w:shd w:val="clear" w:color="auto" w:fill="FFFFFF"/>
        </w:rPr>
        <w:t xml:space="preserve"> Yorkshire HU12 0AA</w:t>
      </w:r>
      <w:r w:rsidR="008405B4">
        <w:rPr>
          <w:rStyle w:val="address"/>
          <w:rFonts w:ascii="Tahoma" w:hAnsi="Tahoma" w:cs="Tahoma"/>
          <w:color w:val="333333"/>
          <w:shd w:val="clear" w:color="auto" w:fill="FFFFFF"/>
        </w:rPr>
        <w:t xml:space="preserve"> – </w:t>
      </w:r>
      <w:r w:rsidR="008405B4" w:rsidRPr="008405B4">
        <w:rPr>
          <w:rStyle w:val="address"/>
          <w:rFonts w:ascii="Tahoma" w:hAnsi="Tahoma" w:cs="Tahoma"/>
          <w:b/>
          <w:color w:val="333333"/>
          <w:shd w:val="clear" w:color="auto" w:fill="FFFFFF"/>
        </w:rPr>
        <w:t>RESOLVED</w:t>
      </w:r>
      <w:r w:rsidR="008405B4">
        <w:rPr>
          <w:rStyle w:val="address"/>
          <w:rFonts w:ascii="Tahoma" w:hAnsi="Tahoma" w:cs="Tahoma"/>
          <w:color w:val="333333"/>
          <w:shd w:val="clear" w:color="auto" w:fill="FFFFFF"/>
        </w:rPr>
        <w:t xml:space="preserve"> support</w:t>
      </w:r>
    </w:p>
    <w:p w:rsidR="00C2397E" w:rsidRDefault="00C2397E" w:rsidP="00C2397E">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 xml:space="preserve">Play Area/Pocket Garden </w:t>
      </w:r>
    </w:p>
    <w:p w:rsidR="008405B4" w:rsidRPr="008405B4" w:rsidRDefault="008405B4" w:rsidP="00C2397E">
      <w:pPr>
        <w:ind w:left="720" w:hanging="720"/>
        <w:rPr>
          <w:rFonts w:ascii="Tahoma" w:hAnsi="Tahoma" w:cs="Tahoma"/>
          <w:sz w:val="22"/>
          <w:szCs w:val="22"/>
        </w:rPr>
      </w:pPr>
      <w:r w:rsidRPr="008405B4">
        <w:rPr>
          <w:rFonts w:ascii="Tahoma" w:hAnsi="Tahoma" w:cs="Tahoma"/>
          <w:sz w:val="22"/>
          <w:szCs w:val="22"/>
        </w:rPr>
        <w:tab/>
      </w:r>
      <w:proofErr w:type="spellStart"/>
      <w:r w:rsidRPr="008405B4">
        <w:rPr>
          <w:rFonts w:ascii="Tahoma" w:hAnsi="Tahoma" w:cs="Tahoma"/>
          <w:sz w:val="22"/>
          <w:szCs w:val="22"/>
        </w:rPr>
        <w:t>Cllr</w:t>
      </w:r>
      <w:proofErr w:type="spellEnd"/>
      <w:r w:rsidRPr="008405B4">
        <w:rPr>
          <w:rFonts w:ascii="Tahoma" w:hAnsi="Tahoma" w:cs="Tahoma"/>
          <w:sz w:val="22"/>
          <w:szCs w:val="22"/>
        </w:rPr>
        <w:t xml:space="preserve"> S Shaw confirmed that installation of fencing at the play area </w:t>
      </w:r>
      <w:r>
        <w:rPr>
          <w:rFonts w:ascii="Tahoma" w:hAnsi="Tahoma" w:cs="Tahoma"/>
          <w:sz w:val="22"/>
          <w:szCs w:val="22"/>
        </w:rPr>
        <w:t>is</w:t>
      </w:r>
      <w:r w:rsidRPr="008405B4">
        <w:rPr>
          <w:rFonts w:ascii="Tahoma" w:hAnsi="Tahoma" w:cs="Tahoma"/>
          <w:sz w:val="22"/>
          <w:szCs w:val="22"/>
        </w:rPr>
        <w:t xml:space="preserve"> completed.  It was </w:t>
      </w:r>
      <w:r w:rsidRPr="008405B4">
        <w:rPr>
          <w:rFonts w:ascii="Tahoma" w:hAnsi="Tahoma" w:cs="Tahoma"/>
          <w:b/>
          <w:sz w:val="22"/>
          <w:szCs w:val="22"/>
        </w:rPr>
        <w:t>RESOLVED</w:t>
      </w:r>
      <w:r w:rsidRPr="008405B4">
        <w:rPr>
          <w:rFonts w:ascii="Tahoma" w:hAnsi="Tahoma" w:cs="Tahoma"/>
          <w:sz w:val="22"/>
          <w:szCs w:val="22"/>
        </w:rPr>
        <w:t xml:space="preserve"> that the Chairman draft signage wording to be circulated to all members for approval</w:t>
      </w:r>
    </w:p>
    <w:p w:rsidR="00C2397E" w:rsidRDefault="00C2397E" w:rsidP="00C2397E">
      <w:pPr>
        <w:rPr>
          <w:rFonts w:ascii="Tahoma" w:hAnsi="Tahoma" w:cs="Tahoma"/>
          <w:b/>
          <w:sz w:val="22"/>
          <w:szCs w:val="22"/>
        </w:rPr>
      </w:pPr>
      <w:r>
        <w:rPr>
          <w:rFonts w:ascii="Tahoma" w:hAnsi="Tahoma" w:cs="Tahoma"/>
          <w:b/>
          <w:sz w:val="22"/>
          <w:szCs w:val="22"/>
        </w:rPr>
        <w:t>10</w:t>
      </w:r>
      <w:r w:rsidRPr="0069208A">
        <w:rPr>
          <w:rFonts w:ascii="Tahoma" w:hAnsi="Tahoma" w:cs="Tahoma"/>
          <w:b/>
          <w:sz w:val="22"/>
          <w:szCs w:val="22"/>
        </w:rPr>
        <w:t>.</w:t>
      </w:r>
      <w:r w:rsidRPr="0069208A">
        <w:rPr>
          <w:rFonts w:ascii="Tahoma" w:hAnsi="Tahoma" w:cs="Tahoma"/>
          <w:b/>
          <w:sz w:val="22"/>
          <w:szCs w:val="22"/>
        </w:rPr>
        <w:tab/>
        <w:t>Yorkshire Water invoice/access – Blackie Lane</w:t>
      </w:r>
    </w:p>
    <w:p w:rsidR="008405B4" w:rsidRPr="008405B4" w:rsidRDefault="008405B4" w:rsidP="00C2397E">
      <w:pPr>
        <w:rPr>
          <w:rFonts w:ascii="Tahoma" w:hAnsi="Tahoma" w:cs="Tahoma"/>
          <w:sz w:val="22"/>
          <w:szCs w:val="22"/>
        </w:rPr>
      </w:pPr>
      <w:r w:rsidRPr="008405B4">
        <w:rPr>
          <w:rFonts w:ascii="Tahoma" w:hAnsi="Tahoma" w:cs="Tahoma"/>
          <w:sz w:val="22"/>
          <w:szCs w:val="22"/>
        </w:rPr>
        <w:tab/>
        <w:t xml:space="preserve">It was </w:t>
      </w:r>
      <w:r w:rsidRPr="008405B4">
        <w:rPr>
          <w:rFonts w:ascii="Tahoma" w:hAnsi="Tahoma" w:cs="Tahoma"/>
          <w:b/>
          <w:sz w:val="22"/>
          <w:szCs w:val="22"/>
        </w:rPr>
        <w:t>RESOLVED</w:t>
      </w:r>
      <w:r w:rsidRPr="008405B4">
        <w:rPr>
          <w:rFonts w:ascii="Tahoma" w:hAnsi="Tahoma" w:cs="Tahoma"/>
          <w:sz w:val="22"/>
          <w:szCs w:val="22"/>
        </w:rPr>
        <w:t xml:space="preserve"> that the clerk pursue this matter with ERYC Ward </w:t>
      </w:r>
      <w:proofErr w:type="spellStart"/>
      <w:r w:rsidRPr="008405B4">
        <w:rPr>
          <w:rFonts w:ascii="Tahoma" w:hAnsi="Tahoma" w:cs="Tahoma"/>
          <w:sz w:val="22"/>
          <w:szCs w:val="22"/>
        </w:rPr>
        <w:t>Councillor</w:t>
      </w:r>
      <w:proofErr w:type="spellEnd"/>
      <w:r w:rsidRPr="008405B4">
        <w:rPr>
          <w:rFonts w:ascii="Tahoma" w:hAnsi="Tahoma" w:cs="Tahoma"/>
          <w:sz w:val="22"/>
          <w:szCs w:val="22"/>
        </w:rPr>
        <w:t xml:space="preserve"> </w:t>
      </w:r>
      <w:r>
        <w:rPr>
          <w:rFonts w:ascii="Tahoma" w:hAnsi="Tahoma" w:cs="Tahoma"/>
          <w:sz w:val="22"/>
          <w:szCs w:val="22"/>
        </w:rPr>
        <w:tab/>
      </w:r>
      <w:r w:rsidRPr="008405B4">
        <w:rPr>
          <w:rFonts w:ascii="Tahoma" w:hAnsi="Tahoma" w:cs="Tahoma"/>
          <w:sz w:val="22"/>
          <w:szCs w:val="22"/>
        </w:rPr>
        <w:t>Claire Holmes</w:t>
      </w:r>
    </w:p>
    <w:p w:rsidR="00C2397E" w:rsidRPr="0069208A" w:rsidRDefault="00C2397E" w:rsidP="00C2397E">
      <w:pPr>
        <w:ind w:left="720" w:hanging="720"/>
        <w:rPr>
          <w:rFonts w:ascii="Tahoma" w:hAnsi="Tahoma" w:cs="Tahoma"/>
          <w:b/>
          <w:sz w:val="22"/>
          <w:szCs w:val="22"/>
        </w:rPr>
      </w:pPr>
      <w:r>
        <w:rPr>
          <w:rFonts w:ascii="Tahoma" w:hAnsi="Tahoma" w:cs="Tahoma"/>
          <w:b/>
          <w:sz w:val="22"/>
          <w:szCs w:val="22"/>
        </w:rPr>
        <w:t>11</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rsidR="00C2397E" w:rsidRPr="003F105C" w:rsidRDefault="00C2397E" w:rsidP="00C2397E">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Area </w:t>
      </w:r>
      <w:r w:rsidR="008405B4">
        <w:rPr>
          <w:rFonts w:ascii="Tahoma" w:hAnsi="Tahoma" w:cs="Tahoma"/>
          <w:sz w:val="22"/>
          <w:szCs w:val="22"/>
        </w:rPr>
        <w:t xml:space="preserve">– </w:t>
      </w:r>
      <w:proofErr w:type="spellStart"/>
      <w:r w:rsidR="008405B4">
        <w:rPr>
          <w:rFonts w:ascii="Tahoma" w:hAnsi="Tahoma" w:cs="Tahoma"/>
          <w:sz w:val="22"/>
          <w:szCs w:val="22"/>
        </w:rPr>
        <w:t>Cllr</w:t>
      </w:r>
      <w:proofErr w:type="spellEnd"/>
      <w:r w:rsidR="008405B4">
        <w:rPr>
          <w:rFonts w:ascii="Tahoma" w:hAnsi="Tahoma" w:cs="Tahoma"/>
          <w:sz w:val="22"/>
          <w:szCs w:val="22"/>
        </w:rPr>
        <w:t xml:space="preserve"> S Shaw confirmed that she would be seeking additional funding in the New Year – </w:t>
      </w:r>
      <w:r w:rsidR="008405B4" w:rsidRPr="008405B4">
        <w:rPr>
          <w:rFonts w:ascii="Tahoma" w:hAnsi="Tahoma" w:cs="Tahoma"/>
          <w:b/>
          <w:sz w:val="22"/>
          <w:szCs w:val="22"/>
        </w:rPr>
        <w:t>RESOLVED</w:t>
      </w:r>
      <w:r w:rsidR="008405B4">
        <w:rPr>
          <w:rFonts w:ascii="Tahoma" w:hAnsi="Tahoma" w:cs="Tahoma"/>
          <w:sz w:val="22"/>
          <w:szCs w:val="22"/>
        </w:rPr>
        <w:t xml:space="preserve"> noted</w:t>
      </w:r>
    </w:p>
    <w:p w:rsidR="00C2397E" w:rsidRDefault="00C2397E" w:rsidP="00C2397E">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8405B4">
        <w:rPr>
          <w:rFonts w:ascii="Tahoma" w:hAnsi="Tahoma" w:cs="Tahoma"/>
          <w:sz w:val="22"/>
          <w:szCs w:val="22"/>
        </w:rPr>
        <w:t xml:space="preserve"> – the Chairman reported that the cemetery/church yard is in good order – </w:t>
      </w:r>
      <w:r w:rsidR="008405B4" w:rsidRPr="008405B4">
        <w:rPr>
          <w:rFonts w:ascii="Tahoma" w:hAnsi="Tahoma" w:cs="Tahoma"/>
          <w:b/>
          <w:sz w:val="22"/>
          <w:szCs w:val="22"/>
        </w:rPr>
        <w:t>RESOLVED</w:t>
      </w:r>
      <w:r w:rsidR="008405B4">
        <w:rPr>
          <w:rFonts w:ascii="Tahoma" w:hAnsi="Tahoma" w:cs="Tahoma"/>
          <w:sz w:val="22"/>
          <w:szCs w:val="22"/>
        </w:rPr>
        <w:t xml:space="preserve"> noted</w:t>
      </w:r>
      <w:r w:rsidRPr="003F105C">
        <w:rPr>
          <w:rFonts w:ascii="Tahoma" w:hAnsi="Tahoma" w:cs="Tahoma"/>
          <w:sz w:val="22"/>
          <w:szCs w:val="22"/>
        </w:rPr>
        <w:tab/>
      </w:r>
    </w:p>
    <w:p w:rsidR="00C2397E" w:rsidRPr="003F105C" w:rsidRDefault="00C2397E" w:rsidP="00C2397E">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 xml:space="preserve">Allotments </w:t>
      </w:r>
      <w:r w:rsidR="008405B4">
        <w:rPr>
          <w:rFonts w:ascii="Tahoma" w:hAnsi="Tahoma" w:cs="Tahoma"/>
          <w:sz w:val="22"/>
          <w:szCs w:val="22"/>
        </w:rPr>
        <w:t>– There was nothing further to report at this time</w:t>
      </w:r>
    </w:p>
    <w:p w:rsidR="00C2397E" w:rsidRDefault="00C2397E" w:rsidP="00C2397E">
      <w:pPr>
        <w:rPr>
          <w:rFonts w:ascii="Tahoma" w:hAnsi="Tahoma" w:cs="Tahoma"/>
          <w:b/>
          <w:sz w:val="22"/>
          <w:szCs w:val="22"/>
        </w:rPr>
      </w:pPr>
      <w:r>
        <w:rPr>
          <w:rFonts w:ascii="Tahoma" w:hAnsi="Tahoma" w:cs="Tahoma"/>
          <w:b/>
          <w:sz w:val="22"/>
          <w:szCs w:val="22"/>
        </w:rPr>
        <w:t>12</w:t>
      </w:r>
      <w:r w:rsidRPr="0069208A">
        <w:rPr>
          <w:rFonts w:ascii="Tahoma" w:hAnsi="Tahoma" w:cs="Tahoma"/>
          <w:b/>
          <w:sz w:val="22"/>
          <w:szCs w:val="22"/>
        </w:rPr>
        <w:t>.</w:t>
      </w:r>
      <w:r w:rsidRPr="0069208A">
        <w:rPr>
          <w:rFonts w:ascii="Tahoma" w:hAnsi="Tahoma" w:cs="Tahoma"/>
          <w:b/>
          <w:sz w:val="22"/>
          <w:szCs w:val="22"/>
        </w:rPr>
        <w:tab/>
        <w:t>Correspondence</w:t>
      </w:r>
    </w:p>
    <w:p w:rsidR="008405B4" w:rsidRPr="008405B4" w:rsidRDefault="008405B4" w:rsidP="00C2397E">
      <w:pPr>
        <w:rPr>
          <w:rFonts w:ascii="Tahoma" w:hAnsi="Tahoma" w:cs="Tahoma"/>
          <w:sz w:val="22"/>
          <w:szCs w:val="22"/>
        </w:rPr>
      </w:pPr>
      <w:r w:rsidRPr="008405B4">
        <w:rPr>
          <w:rFonts w:ascii="Tahoma" w:hAnsi="Tahoma" w:cs="Tahoma"/>
          <w:sz w:val="22"/>
          <w:szCs w:val="22"/>
        </w:rPr>
        <w:tab/>
        <w:t>There was no correspondence</w:t>
      </w:r>
    </w:p>
    <w:p w:rsidR="00C2397E" w:rsidRDefault="00C2397E" w:rsidP="00C2397E">
      <w:pPr>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Information/Future Business</w:t>
      </w:r>
    </w:p>
    <w:p w:rsidR="008405B4" w:rsidRPr="008405B4" w:rsidRDefault="008405B4" w:rsidP="00C2397E">
      <w:pPr>
        <w:rPr>
          <w:rFonts w:ascii="Tahoma" w:hAnsi="Tahoma" w:cs="Tahoma"/>
          <w:sz w:val="22"/>
          <w:szCs w:val="22"/>
        </w:rPr>
      </w:pPr>
      <w:r w:rsidRPr="008405B4">
        <w:rPr>
          <w:rFonts w:ascii="Tahoma" w:hAnsi="Tahoma" w:cs="Tahoma"/>
          <w:sz w:val="22"/>
          <w:szCs w:val="22"/>
        </w:rPr>
        <w:tab/>
      </w:r>
      <w:proofErr w:type="spellStart"/>
      <w:r w:rsidRPr="008405B4">
        <w:rPr>
          <w:rFonts w:ascii="Tahoma" w:hAnsi="Tahoma" w:cs="Tahoma"/>
          <w:sz w:val="22"/>
          <w:szCs w:val="22"/>
        </w:rPr>
        <w:t>i</w:t>
      </w:r>
      <w:proofErr w:type="spellEnd"/>
      <w:r w:rsidRPr="008405B4">
        <w:rPr>
          <w:rFonts w:ascii="Tahoma" w:hAnsi="Tahoma" w:cs="Tahoma"/>
          <w:sz w:val="22"/>
          <w:szCs w:val="22"/>
        </w:rPr>
        <w:t>)</w:t>
      </w:r>
      <w:r w:rsidRPr="008405B4">
        <w:rPr>
          <w:rFonts w:ascii="Tahoma" w:hAnsi="Tahoma" w:cs="Tahoma"/>
          <w:sz w:val="22"/>
          <w:szCs w:val="22"/>
        </w:rPr>
        <w:tab/>
        <w:t xml:space="preserve">Proposed food bank at the church - letter to be sent to the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405B4">
        <w:rPr>
          <w:rFonts w:ascii="Tahoma" w:hAnsi="Tahoma" w:cs="Tahoma"/>
          <w:sz w:val="22"/>
          <w:szCs w:val="22"/>
        </w:rPr>
        <w:t>Village Institute regarding possible use as a food</w:t>
      </w:r>
      <w:r>
        <w:rPr>
          <w:rFonts w:ascii="Tahoma" w:hAnsi="Tahoma" w:cs="Tahoma"/>
          <w:sz w:val="22"/>
          <w:szCs w:val="22"/>
        </w:rPr>
        <w:t xml:space="preserve"> </w:t>
      </w:r>
      <w:r w:rsidRPr="008405B4">
        <w:rPr>
          <w:rFonts w:ascii="Tahoma" w:hAnsi="Tahoma" w:cs="Tahoma"/>
          <w:sz w:val="22"/>
          <w:szCs w:val="22"/>
        </w:rPr>
        <w:t>bank</w:t>
      </w:r>
      <w:r>
        <w:rPr>
          <w:rFonts w:ascii="Tahoma" w:hAnsi="Tahoma" w:cs="Tahoma"/>
          <w:sz w:val="22"/>
          <w:szCs w:val="22"/>
        </w:rPr>
        <w:t xml:space="preserve"> location</w:t>
      </w:r>
    </w:p>
    <w:p w:rsidR="00C2397E" w:rsidRDefault="00C2397E" w:rsidP="00C2397E"/>
    <w:p w:rsidR="00AE495F" w:rsidRDefault="00AE495F"/>
    <w:sectPr w:rsidR="00AE495F" w:rsidSect="00AE49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397E"/>
    <w:rsid w:val="008405B4"/>
    <w:rsid w:val="00AE495F"/>
    <w:rsid w:val="00C2397E"/>
    <w:rsid w:val="00C64205"/>
    <w:rsid w:val="00CF73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C2397E"/>
  </w:style>
  <w:style w:type="character" w:customStyle="1" w:styleId="divider1">
    <w:name w:val="divider1"/>
    <w:basedOn w:val="DefaultParagraphFont"/>
    <w:rsid w:val="00C2397E"/>
  </w:style>
  <w:style w:type="character" w:customStyle="1" w:styleId="description">
    <w:name w:val="description"/>
    <w:basedOn w:val="DefaultParagraphFont"/>
    <w:rsid w:val="00C2397E"/>
  </w:style>
  <w:style w:type="character" w:customStyle="1" w:styleId="divider2">
    <w:name w:val="divider2"/>
    <w:basedOn w:val="DefaultParagraphFont"/>
    <w:rsid w:val="00C2397E"/>
  </w:style>
  <w:style w:type="character" w:customStyle="1" w:styleId="address">
    <w:name w:val="address"/>
    <w:basedOn w:val="DefaultParagraphFont"/>
    <w:rsid w:val="00C2397E"/>
  </w:style>
  <w:style w:type="paragraph" w:styleId="ListParagraph">
    <w:name w:val="List Paragraph"/>
    <w:basedOn w:val="Normal"/>
    <w:uiPriority w:val="34"/>
    <w:qFormat/>
    <w:rsid w:val="00C239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2022-12-15T11:04:00Z</dcterms:created>
  <dcterms:modified xsi:type="dcterms:W3CDTF">2023-02-07T13:58:00Z</dcterms:modified>
</cp:coreProperties>
</file>